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A1" w:rsidRPr="00431D90" w:rsidRDefault="00EC43A1" w:rsidP="00EC43A1">
      <w:pPr>
        <w:jc w:val="center"/>
        <w:rPr>
          <w:rFonts w:ascii="ＭＳ 明朝" w:eastAsia="ＭＳ 明朝" w:hAnsi="ＭＳ 明朝"/>
          <w:b/>
          <w:sz w:val="32"/>
          <w:szCs w:val="21"/>
        </w:rPr>
      </w:pPr>
      <w:r w:rsidRPr="00431D90">
        <w:rPr>
          <w:rFonts w:ascii="ＭＳ 明朝" w:eastAsia="ＭＳ 明朝" w:hAnsi="ＭＳ 明朝" w:hint="eastAsia"/>
          <w:b/>
          <w:sz w:val="32"/>
          <w:szCs w:val="21"/>
        </w:rPr>
        <w:t>マウスクリニック依頼申込書</w:t>
      </w:r>
    </w:p>
    <w:p w:rsidR="00EC43A1" w:rsidRDefault="00EC43A1" w:rsidP="00EC43A1">
      <w:pPr>
        <w:jc w:val="left"/>
        <w:rPr>
          <w:rFonts w:ascii="ＭＳ 明朝" w:eastAsia="ＭＳ 明朝" w:hAnsi="ＭＳ 明朝"/>
          <w:b/>
          <w:sz w:val="21"/>
          <w:szCs w:val="21"/>
        </w:rPr>
      </w:pPr>
    </w:p>
    <w:p w:rsidR="00EC43A1" w:rsidRDefault="00EC43A1" w:rsidP="00EC43A1">
      <w:pPr>
        <w:jc w:val="left"/>
        <w:rPr>
          <w:rFonts w:ascii="ＭＳ 明朝" w:eastAsia="ＭＳ 明朝" w:hAnsi="ＭＳ 明朝"/>
          <w:b/>
          <w:sz w:val="21"/>
          <w:szCs w:val="21"/>
        </w:rPr>
      </w:pPr>
    </w:p>
    <w:p w:rsidR="00EC43A1" w:rsidRPr="00431D90" w:rsidRDefault="00EC43A1" w:rsidP="00EC43A1">
      <w:pPr>
        <w:numPr>
          <w:ilvl w:val="0"/>
          <w:numId w:val="1"/>
        </w:numPr>
        <w:jc w:val="left"/>
        <w:rPr>
          <w:rFonts w:ascii="ＭＳ 明朝" w:eastAsia="ＭＳ 明朝" w:hAnsi="ＭＳ 明朝"/>
          <w:b/>
          <w:sz w:val="21"/>
          <w:szCs w:val="21"/>
        </w:rPr>
      </w:pPr>
      <w:r w:rsidRPr="00431D90">
        <w:rPr>
          <w:rFonts w:ascii="ＭＳ 明朝" w:eastAsia="ＭＳ 明朝" w:hAnsi="ＭＳ 明朝" w:hint="eastAsia"/>
          <w:b/>
          <w:sz w:val="21"/>
          <w:szCs w:val="21"/>
        </w:rPr>
        <w:t>BRCへの寄託・譲渡について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941"/>
        <w:gridCol w:w="5387"/>
      </w:tblGrid>
      <w:tr w:rsidR="00EC43A1" w:rsidRPr="009A606A" w:rsidTr="004809D8">
        <w:tc>
          <w:tcPr>
            <w:tcW w:w="2744" w:type="dxa"/>
            <w:vMerge w:val="restart"/>
            <w:shd w:val="clear" w:color="auto" w:fill="auto"/>
          </w:tcPr>
          <w:p w:rsidR="00EC43A1" w:rsidRPr="009A606A" w:rsidRDefault="00EC43A1" w:rsidP="00AD13E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E55E8">
              <w:rPr>
                <w:rFonts w:ascii="ＭＳ 明朝" w:eastAsia="ＭＳ 明朝" w:hAnsi="ＭＳ 明朝" w:hint="eastAsia"/>
                <w:sz w:val="21"/>
                <w:szCs w:val="21"/>
              </w:rPr>
              <w:t>マウスクリニック依頼系統をBRCへ寄託しますか。</w:t>
            </w:r>
          </w:p>
        </w:tc>
        <w:tc>
          <w:tcPr>
            <w:tcW w:w="941" w:type="dxa"/>
            <w:shd w:val="clear" w:color="auto" w:fill="auto"/>
          </w:tcPr>
          <w:p w:rsidR="00EC43A1" w:rsidRPr="004809D8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43A1" w:rsidRPr="009A606A" w:rsidRDefault="00EC43A1" w:rsidP="00AD13E2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1"/>
              </w:rPr>
              <w:t>寄託を希望する</w:t>
            </w:r>
          </w:p>
        </w:tc>
      </w:tr>
      <w:tr w:rsidR="00EC43A1" w:rsidRPr="009A606A" w:rsidTr="004809D8">
        <w:tc>
          <w:tcPr>
            <w:tcW w:w="2744" w:type="dxa"/>
            <w:vMerge/>
            <w:shd w:val="clear" w:color="auto" w:fill="auto"/>
          </w:tcPr>
          <w:p w:rsidR="00EC43A1" w:rsidRPr="009A606A" w:rsidRDefault="00EC43A1" w:rsidP="00AD13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1"/>
              </w:rPr>
              <w:t>寄託を希望しない</w:t>
            </w:r>
          </w:p>
        </w:tc>
      </w:tr>
      <w:tr w:rsidR="00EC43A1" w:rsidRPr="009A606A" w:rsidTr="004809D8">
        <w:tc>
          <w:tcPr>
            <w:tcW w:w="2744" w:type="dxa"/>
            <w:vMerge/>
            <w:shd w:val="clear" w:color="auto" w:fill="auto"/>
          </w:tcPr>
          <w:p w:rsidR="00EC43A1" w:rsidRPr="009A606A" w:rsidRDefault="00EC43A1" w:rsidP="00AD13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1"/>
              </w:rPr>
              <w:t>寄託済みの系統である</w:t>
            </w:r>
          </w:p>
        </w:tc>
      </w:tr>
    </w:tbl>
    <w:p w:rsidR="00EC43A1" w:rsidRPr="00431D90" w:rsidRDefault="00EC43A1" w:rsidP="00EC43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EC43A1" w:rsidRPr="00431D90" w:rsidRDefault="00EC43A1" w:rsidP="00EC43A1">
      <w:pPr>
        <w:widowControl/>
        <w:numPr>
          <w:ilvl w:val="0"/>
          <w:numId w:val="1"/>
        </w:numPr>
        <w:jc w:val="left"/>
        <w:rPr>
          <w:rFonts w:ascii="ＭＳ 明朝" w:eastAsia="ＭＳ 明朝" w:hAnsi="ＭＳ 明朝" w:cs="Courier New"/>
          <w:b/>
          <w:kern w:val="0"/>
          <w:sz w:val="21"/>
          <w:szCs w:val="21"/>
        </w:rPr>
      </w:pPr>
      <w:r w:rsidRPr="00431D90">
        <w:rPr>
          <w:rFonts w:ascii="ＭＳ 明朝" w:eastAsia="ＭＳ 明朝" w:hAnsi="ＭＳ 明朝" w:cs="Courier New" w:hint="eastAsia"/>
          <w:b/>
          <w:kern w:val="0"/>
          <w:sz w:val="21"/>
          <w:szCs w:val="21"/>
        </w:rPr>
        <w:t>ラボ／研究者情報について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954"/>
      </w:tblGrid>
      <w:tr w:rsidR="00EC43A1" w:rsidRPr="009A606A" w:rsidTr="004809D8">
        <w:tc>
          <w:tcPr>
            <w:tcW w:w="3118" w:type="dxa"/>
            <w:shd w:val="clear" w:color="auto" w:fill="auto"/>
            <w:vAlign w:val="center"/>
          </w:tcPr>
          <w:p w:rsidR="00EC43A1" w:rsidRPr="009A606A" w:rsidRDefault="00EC43A1" w:rsidP="00AD13E2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機関名</w:t>
            </w:r>
          </w:p>
        </w:tc>
        <w:tc>
          <w:tcPr>
            <w:tcW w:w="5954" w:type="dxa"/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</w:p>
        </w:tc>
      </w:tr>
      <w:tr w:rsidR="00EC43A1" w:rsidRPr="009A606A" w:rsidTr="004809D8">
        <w:tc>
          <w:tcPr>
            <w:tcW w:w="3118" w:type="dxa"/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所属名</w:t>
            </w:r>
          </w:p>
        </w:tc>
        <w:tc>
          <w:tcPr>
            <w:tcW w:w="5954" w:type="dxa"/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</w:p>
        </w:tc>
      </w:tr>
      <w:tr w:rsidR="00EC43A1" w:rsidRPr="009A606A" w:rsidTr="004809D8">
        <w:tc>
          <w:tcPr>
            <w:tcW w:w="3118" w:type="dxa"/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部室講座名</w:t>
            </w:r>
          </w:p>
        </w:tc>
        <w:tc>
          <w:tcPr>
            <w:tcW w:w="5954" w:type="dxa"/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</w:p>
        </w:tc>
      </w:tr>
      <w:tr w:rsidR="00EC43A1" w:rsidRPr="009A606A" w:rsidTr="004809D8">
        <w:tc>
          <w:tcPr>
            <w:tcW w:w="3118" w:type="dxa"/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責任者（+ふりがな）</w:t>
            </w:r>
          </w:p>
        </w:tc>
        <w:tc>
          <w:tcPr>
            <w:tcW w:w="5954" w:type="dxa"/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</w:p>
        </w:tc>
      </w:tr>
      <w:tr w:rsidR="00EC43A1" w:rsidRPr="009A606A" w:rsidTr="004809D8">
        <w:tc>
          <w:tcPr>
            <w:tcW w:w="3118" w:type="dxa"/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担当者（窓口）（+ふりがな）</w:t>
            </w:r>
          </w:p>
        </w:tc>
        <w:tc>
          <w:tcPr>
            <w:tcW w:w="5954" w:type="dxa"/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</w:p>
        </w:tc>
      </w:tr>
      <w:tr w:rsidR="00EC43A1" w:rsidRPr="009A606A" w:rsidTr="004809D8">
        <w:tc>
          <w:tcPr>
            <w:tcW w:w="3118" w:type="dxa"/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問い合わせ先E-mailアドレス</w:t>
            </w:r>
          </w:p>
        </w:tc>
        <w:tc>
          <w:tcPr>
            <w:tcW w:w="5954" w:type="dxa"/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</w:p>
        </w:tc>
      </w:tr>
      <w:tr w:rsidR="00EC43A1" w:rsidRPr="009A606A" w:rsidTr="004809D8">
        <w:tc>
          <w:tcPr>
            <w:tcW w:w="3118" w:type="dxa"/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問い合わせ先Tel</w:t>
            </w:r>
          </w:p>
        </w:tc>
        <w:tc>
          <w:tcPr>
            <w:tcW w:w="5954" w:type="dxa"/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</w:p>
        </w:tc>
      </w:tr>
      <w:tr w:rsidR="00EC43A1" w:rsidRPr="009A606A" w:rsidTr="004809D8">
        <w:tc>
          <w:tcPr>
            <w:tcW w:w="3118" w:type="dxa"/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問い合わせ先fax</w:t>
            </w:r>
          </w:p>
        </w:tc>
        <w:tc>
          <w:tcPr>
            <w:tcW w:w="5954" w:type="dxa"/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</w:p>
        </w:tc>
      </w:tr>
      <w:tr w:rsidR="00EC43A1" w:rsidRPr="009A606A" w:rsidTr="004809D8"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住所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</w:p>
        </w:tc>
      </w:tr>
      <w:tr w:rsidR="00EC43A1" w:rsidRPr="009A606A" w:rsidTr="004809D8">
        <w:tc>
          <w:tcPr>
            <w:tcW w:w="9072" w:type="dxa"/>
            <w:gridSpan w:val="2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kern w:val="0"/>
                <w:sz w:val="21"/>
                <w:szCs w:val="21"/>
              </w:rPr>
              <w:t>その他コメント</w:t>
            </w:r>
          </w:p>
        </w:tc>
      </w:tr>
      <w:tr w:rsidR="00EC43A1" w:rsidRPr="009A606A" w:rsidTr="004809D8">
        <w:trPr>
          <w:trHeight w:val="618"/>
        </w:trPr>
        <w:tc>
          <w:tcPr>
            <w:tcW w:w="907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</w:p>
        </w:tc>
      </w:tr>
    </w:tbl>
    <w:p w:rsidR="00EC43A1" w:rsidRPr="00431D90" w:rsidRDefault="00EC43A1" w:rsidP="00EC43A1">
      <w:pPr>
        <w:widowControl/>
        <w:jc w:val="left"/>
        <w:rPr>
          <w:rFonts w:ascii="ＭＳ 明朝" w:eastAsia="ＭＳ 明朝" w:hAnsi="ＭＳ 明朝" w:cs="Courier New"/>
          <w:kern w:val="0"/>
          <w:sz w:val="21"/>
          <w:szCs w:val="21"/>
        </w:rPr>
      </w:pPr>
    </w:p>
    <w:p w:rsidR="00EC43A1" w:rsidRPr="001747FA" w:rsidRDefault="00EC43A1" w:rsidP="00EC43A1">
      <w:pPr>
        <w:widowControl/>
        <w:numPr>
          <w:ilvl w:val="0"/>
          <w:numId w:val="1"/>
        </w:numPr>
        <w:jc w:val="left"/>
        <w:rPr>
          <w:rFonts w:ascii="ＭＳ 明朝" w:eastAsia="ＭＳ 明朝" w:hAnsi="ＭＳ 明朝" w:cs="Courier New"/>
          <w:b/>
          <w:bCs/>
          <w:kern w:val="0"/>
          <w:sz w:val="21"/>
          <w:szCs w:val="21"/>
        </w:rPr>
      </w:pPr>
      <w:r w:rsidRPr="00431D90">
        <w:rPr>
          <w:rFonts w:ascii="ＭＳ 明朝" w:eastAsia="ＭＳ 明朝" w:hAnsi="ＭＳ 明朝" w:cs="Courier New" w:hint="eastAsia"/>
          <w:b/>
          <w:bCs/>
          <w:kern w:val="0"/>
          <w:sz w:val="21"/>
          <w:szCs w:val="21"/>
        </w:rPr>
        <w:t>系統情報について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529"/>
      </w:tblGrid>
      <w:tr w:rsidR="00EC43A1" w:rsidRPr="009A606A" w:rsidTr="000F6836">
        <w:tc>
          <w:tcPr>
            <w:tcW w:w="354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系統名</w:t>
            </w: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  <w:vertAlign w:val="superscript"/>
              </w:rPr>
              <w:t>*1</w:t>
            </w:r>
          </w:p>
        </w:tc>
        <w:tc>
          <w:tcPr>
            <w:tcW w:w="5529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bCs/>
                <w:kern w:val="0"/>
                <w:sz w:val="21"/>
                <w:szCs w:val="21"/>
              </w:rPr>
            </w:pPr>
          </w:p>
        </w:tc>
      </w:tr>
      <w:tr w:rsidR="00EC43A1" w:rsidRPr="009A606A" w:rsidTr="000F6836"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通称名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bCs/>
                <w:kern w:val="0"/>
                <w:sz w:val="21"/>
                <w:szCs w:val="21"/>
              </w:rPr>
            </w:pPr>
          </w:p>
        </w:tc>
      </w:tr>
      <w:tr w:rsidR="00EC43A1" w:rsidRPr="009A606A" w:rsidTr="000F6836"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寄託ナンバー（RBRC No.）</w:t>
            </w:r>
          </w:p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寄託済みの場合はご記入ください。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bCs/>
                <w:kern w:val="0"/>
                <w:sz w:val="21"/>
                <w:szCs w:val="21"/>
              </w:rPr>
            </w:pPr>
          </w:p>
        </w:tc>
      </w:tr>
      <w:tr w:rsidR="00EC43A1" w:rsidRPr="009A606A" w:rsidTr="000F6836">
        <w:tc>
          <w:tcPr>
            <w:tcW w:w="9072" w:type="dxa"/>
            <w:gridSpan w:val="2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kern w:val="0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1"/>
              </w:rPr>
              <w:t>変異／組み換え情報の詳細（変異／組み換えの場所やタイプなどコメント記載）</w:t>
            </w:r>
          </w:p>
        </w:tc>
      </w:tr>
      <w:tr w:rsidR="00EC43A1" w:rsidRPr="009A606A" w:rsidTr="000F6836">
        <w:trPr>
          <w:trHeight w:val="577"/>
        </w:trPr>
        <w:tc>
          <w:tcPr>
            <w:tcW w:w="9072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widowControl/>
              <w:rPr>
                <w:rFonts w:ascii="ＭＳ 明朝" w:eastAsia="ＭＳ 明朝" w:hAnsi="ＭＳ 明朝" w:cs="Courier New"/>
                <w:bCs/>
                <w:kern w:val="0"/>
                <w:sz w:val="21"/>
                <w:szCs w:val="21"/>
              </w:rPr>
            </w:pPr>
          </w:p>
        </w:tc>
      </w:tr>
      <w:tr w:rsidR="004809D8" w:rsidRPr="009A606A" w:rsidTr="000F6836">
        <w:trPr>
          <w:trHeight w:val="172"/>
        </w:trPr>
        <w:tc>
          <w:tcPr>
            <w:tcW w:w="9072" w:type="dxa"/>
            <w:gridSpan w:val="2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:rsidR="004809D8" w:rsidRDefault="004809D8" w:rsidP="000F6836">
            <w:pPr>
              <w:widowControl/>
              <w:rPr>
                <w:rFonts w:ascii="ＭＳ 明朝" w:eastAsia="ＭＳ 明朝" w:hAnsi="ＭＳ 明朝" w:cs="Courier New" w:hint="eastAsia"/>
                <w:bCs/>
                <w:kern w:val="0"/>
                <w:sz w:val="21"/>
                <w:szCs w:val="21"/>
              </w:rPr>
            </w:pPr>
            <w:r w:rsidRPr="004809D8">
              <w:rPr>
                <w:rFonts w:ascii="ＭＳ 明朝" w:eastAsia="ＭＳ 明朝" w:hAnsi="ＭＳ 明朝" w:cs="Courier New" w:hint="eastAsia"/>
                <w:bCs/>
                <w:kern w:val="0"/>
                <w:sz w:val="21"/>
                <w:szCs w:val="21"/>
              </w:rPr>
              <w:t>マウスの毛色を以下から選択し、該当するものに〇をつけてください</w:t>
            </w:r>
            <w:r>
              <w:rPr>
                <w:rFonts w:ascii="ＭＳ 明朝" w:eastAsia="ＭＳ 明朝" w:hAnsi="ＭＳ 明朝" w:cs="Courier New" w:hint="eastAsia"/>
                <w:bCs/>
                <w:kern w:val="0"/>
                <w:sz w:val="21"/>
                <w:szCs w:val="21"/>
              </w:rPr>
              <w:t>。</w:t>
            </w:r>
          </w:p>
        </w:tc>
      </w:tr>
      <w:tr w:rsidR="000F6836" w:rsidRPr="009A606A" w:rsidTr="00111FCD">
        <w:trPr>
          <w:trHeight w:val="827"/>
        </w:trPr>
        <w:tc>
          <w:tcPr>
            <w:tcW w:w="907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F6836" w:rsidRPr="004809D8" w:rsidRDefault="000F6836" w:rsidP="004809D8">
            <w:pPr>
              <w:widowControl/>
              <w:rPr>
                <w:rFonts w:ascii="ＭＳ 明朝" w:eastAsia="ＭＳ 明朝" w:hAnsi="ＭＳ 明朝" w:cs="Courier New"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bCs/>
                <w:kern w:val="0"/>
                <w:sz w:val="21"/>
                <w:szCs w:val="21"/>
              </w:rPr>
              <w:t>・単 色 / 多 色</w:t>
            </w:r>
          </w:p>
          <w:p w:rsidR="000F6836" w:rsidRDefault="000F6836" w:rsidP="00AD13E2">
            <w:pPr>
              <w:widowControl/>
              <w:rPr>
                <w:rFonts w:ascii="ＭＳ 明朝" w:eastAsia="ＭＳ 明朝" w:hAnsi="ＭＳ 明朝" w:cs="Courier New" w:hint="eastAsia"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bCs/>
                <w:kern w:val="0"/>
                <w:sz w:val="21"/>
                <w:szCs w:val="21"/>
              </w:rPr>
              <w:t>・黒 / 白 / グレー / アグーチ</w:t>
            </w:r>
          </w:p>
          <w:p w:rsidR="000F6836" w:rsidRPr="004809D8" w:rsidRDefault="000F6836" w:rsidP="000F6836">
            <w:pPr>
              <w:ind w:firstLineChars="100" w:firstLine="210"/>
              <w:rPr>
                <w:rFonts w:ascii="ＭＳ 明朝" w:eastAsia="ＭＳ 明朝" w:hAnsi="ＭＳ 明朝" w:cs="Courier New" w:hint="eastAsia"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bCs/>
                <w:kern w:val="0"/>
                <w:sz w:val="21"/>
                <w:szCs w:val="21"/>
              </w:rPr>
              <w:t>その他</w:t>
            </w:r>
            <w:r w:rsidRPr="000F6836">
              <w:rPr>
                <w:rFonts w:ascii="ＭＳ 明朝" w:eastAsia="ＭＳ 明朝" w:hAnsi="ＭＳ 明朝" w:cs="Courier New" w:hint="eastAsia"/>
                <w:bCs/>
                <w:kern w:val="0"/>
                <w:sz w:val="21"/>
                <w:szCs w:val="21"/>
              </w:rPr>
              <w:t xml:space="preserve">（具体的に：　　　　　</w:t>
            </w:r>
            <w:r>
              <w:rPr>
                <w:rFonts w:ascii="ＭＳ 明朝" w:eastAsia="ＭＳ 明朝" w:hAnsi="ＭＳ 明朝" w:cs="Courier New" w:hint="eastAsia"/>
                <w:bCs/>
                <w:kern w:val="0"/>
                <w:sz w:val="21"/>
                <w:szCs w:val="21"/>
              </w:rPr>
              <w:t xml:space="preserve">　　　　　　　　</w:t>
            </w:r>
            <w:r w:rsidRPr="000F6836">
              <w:rPr>
                <w:rFonts w:ascii="ＭＳ 明朝" w:eastAsia="ＭＳ 明朝" w:hAnsi="ＭＳ 明朝" w:cs="Courier New" w:hint="eastAsia"/>
                <w:bCs/>
                <w:kern w:val="0"/>
                <w:sz w:val="21"/>
                <w:szCs w:val="21"/>
              </w:rPr>
              <w:t>）</w:t>
            </w:r>
          </w:p>
        </w:tc>
      </w:tr>
    </w:tbl>
    <w:p w:rsidR="00EC43A1" w:rsidRPr="00431D90" w:rsidRDefault="00EC43A1" w:rsidP="00EC43A1">
      <w:pPr>
        <w:widowControl/>
        <w:ind w:leftChars="213" w:left="426"/>
        <w:jc w:val="left"/>
        <w:rPr>
          <w:rFonts w:ascii="ＭＳ 明朝" w:eastAsia="ＭＳ 明朝" w:hAnsi="ＭＳ 明朝" w:cs="Courier New"/>
          <w:kern w:val="0"/>
          <w:sz w:val="21"/>
          <w:szCs w:val="21"/>
        </w:rPr>
      </w:pPr>
      <w:r>
        <w:rPr>
          <w:rFonts w:ascii="ＭＳ 明朝" w:eastAsia="ＭＳ 明朝" w:hAnsi="ＭＳ 明朝" w:cs="Courier New" w:hint="eastAsia"/>
          <w:kern w:val="0"/>
          <w:sz w:val="21"/>
          <w:szCs w:val="21"/>
        </w:rPr>
        <w:t>*1：</w:t>
      </w:r>
      <w:r w:rsidRPr="00431D90">
        <w:rPr>
          <w:rFonts w:ascii="ＭＳ 明朝" w:eastAsia="ＭＳ 明朝" w:hAnsi="ＭＳ 明朝" w:cs="Courier New" w:hint="eastAsia"/>
          <w:kern w:val="0"/>
          <w:sz w:val="21"/>
          <w:szCs w:val="21"/>
        </w:rPr>
        <w:t>命名規約についてはhttp://www.brc.riken.jp/lab/animal/nomen/strain.htmlをご覧ください。</w:t>
      </w:r>
      <w:bookmarkStart w:id="0" w:name="_GoBack"/>
      <w:bookmarkEnd w:id="0"/>
    </w:p>
    <w:p w:rsidR="00EC43A1" w:rsidRDefault="00EC43A1" w:rsidP="00EC43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EC43A1" w:rsidRDefault="00EC43A1" w:rsidP="00EC43A1">
      <w:pPr>
        <w:numPr>
          <w:ilvl w:val="0"/>
          <w:numId w:val="1"/>
        </w:numPr>
        <w:jc w:val="left"/>
        <w:rPr>
          <w:rFonts w:ascii="ＭＳ 明朝" w:eastAsia="ＭＳ 明朝" w:hAnsi="ＭＳ 明朝"/>
          <w:b/>
          <w:sz w:val="21"/>
          <w:szCs w:val="21"/>
        </w:rPr>
      </w:pPr>
      <w:r w:rsidRPr="00813E43">
        <w:rPr>
          <w:rFonts w:ascii="ＭＳ 明朝" w:eastAsia="ＭＳ 明朝" w:hAnsi="ＭＳ 明朝" w:hint="eastAsia"/>
          <w:b/>
          <w:sz w:val="21"/>
          <w:szCs w:val="21"/>
        </w:rPr>
        <w:t>マウスクリニック検査内容について</w:t>
      </w:r>
    </w:p>
    <w:p w:rsidR="00EC43A1" w:rsidRDefault="00EC43A1" w:rsidP="00EC43A1">
      <w:pPr>
        <w:ind w:left="420"/>
        <w:jc w:val="left"/>
        <w:rPr>
          <w:rFonts w:ascii="ＭＳ 明朝" w:eastAsia="ＭＳ 明朝" w:hAnsi="ＭＳ 明朝"/>
          <w:b/>
          <w:sz w:val="21"/>
          <w:szCs w:val="21"/>
        </w:rPr>
      </w:pPr>
      <w:r w:rsidRPr="00F81C26">
        <w:rPr>
          <w:rFonts w:ascii="ＭＳ 明朝" w:eastAsia="ＭＳ 明朝" w:hAnsi="ＭＳ 明朝" w:hint="eastAsia"/>
          <w:sz w:val="21"/>
          <w:szCs w:val="21"/>
        </w:rPr>
        <w:t>ご希望の検査に○をつけてください（複数選択可）。</w:t>
      </w:r>
    </w:p>
    <w:p w:rsidR="00EC43A1" w:rsidRPr="00813E43" w:rsidRDefault="00EC43A1" w:rsidP="00EC43A1">
      <w:pPr>
        <w:ind w:left="420"/>
        <w:jc w:val="left"/>
        <w:rPr>
          <w:rFonts w:ascii="ＭＳ 明朝" w:eastAsia="ＭＳ 明朝" w:hAnsi="ＭＳ 明朝"/>
          <w:b/>
          <w:sz w:val="21"/>
          <w:szCs w:val="21"/>
        </w:rPr>
      </w:pPr>
      <w:r w:rsidRPr="00813E43">
        <w:rPr>
          <w:rFonts w:ascii="ＭＳ 明朝" w:eastAsia="ＭＳ 明朝" w:hAnsi="ＭＳ 明朝" w:hint="eastAsia"/>
          <w:b/>
          <w:sz w:val="21"/>
          <w:szCs w:val="21"/>
        </w:rPr>
        <w:t>・パイプライン1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567"/>
        <w:gridCol w:w="685"/>
      </w:tblGrid>
      <w:tr w:rsidR="00EC43A1" w:rsidRPr="009A606A" w:rsidTr="00A6282B">
        <w:tc>
          <w:tcPr>
            <w:tcW w:w="51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b/>
                <w:bCs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b/>
                <w:bCs/>
                <w:sz w:val="21"/>
                <w:szCs w:val="22"/>
              </w:rPr>
              <w:t>基本検査</w:t>
            </w:r>
          </w:p>
        </w:tc>
        <w:tc>
          <w:tcPr>
            <w:tcW w:w="68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hint="eastAsia"/>
                <w:sz w:val="21"/>
                <w:szCs w:val="21"/>
              </w:rPr>
              <w:t>○欄</w:t>
            </w:r>
          </w:p>
        </w:tc>
      </w:tr>
      <w:tr w:rsidR="00EC43A1" w:rsidRPr="009A606A" w:rsidTr="00A6282B">
        <w:tc>
          <w:tcPr>
            <w:tcW w:w="1559" w:type="dxa"/>
            <w:tcBorders>
              <w:top w:val="doub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P1-01: 8w</w:t>
            </w:r>
          </w:p>
        </w:tc>
        <w:tc>
          <w:tcPr>
            <w:tcW w:w="3567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可視的検査（modified-SHIRPA)</w:t>
            </w:r>
          </w:p>
        </w:tc>
        <w:tc>
          <w:tcPr>
            <w:tcW w:w="685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3A1" w:rsidRPr="009A606A" w:rsidTr="00A6282B">
        <w:tc>
          <w:tcPr>
            <w:tcW w:w="155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P1-02: 9w</w:t>
            </w:r>
          </w:p>
        </w:tc>
        <w:tc>
          <w:tcPr>
            <w:tcW w:w="3567" w:type="dxa"/>
            <w:tcBorders>
              <w:lef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血液検査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3A1" w:rsidRPr="009A606A" w:rsidTr="00A6282B">
        <w:tc>
          <w:tcPr>
            <w:tcW w:w="155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P1-03: 10w</w:t>
            </w:r>
          </w:p>
        </w:tc>
        <w:tc>
          <w:tcPr>
            <w:tcW w:w="3567" w:type="dxa"/>
            <w:tcBorders>
              <w:lef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尿検査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3A1" w:rsidRPr="009A606A" w:rsidTr="00A6282B">
        <w:tc>
          <w:tcPr>
            <w:tcW w:w="155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P1-04: 11w</w:t>
            </w:r>
          </w:p>
        </w:tc>
        <w:tc>
          <w:tcPr>
            <w:tcW w:w="3567" w:type="dxa"/>
            <w:tcBorders>
              <w:lef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血清生化学検査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3A1" w:rsidRPr="009A606A" w:rsidTr="00A6282B"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P1-05: 26w</w:t>
            </w:r>
          </w:p>
        </w:tc>
        <w:tc>
          <w:tcPr>
            <w:tcW w:w="3567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剖検</w:t>
            </w: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3A1" w:rsidRPr="009A606A" w:rsidTr="00A6282B">
        <w:tc>
          <w:tcPr>
            <w:tcW w:w="51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b/>
                <w:bCs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b/>
                <w:bCs/>
                <w:sz w:val="21"/>
                <w:szCs w:val="22"/>
              </w:rPr>
              <w:t>詳細検査</w:t>
            </w:r>
            <w:r w:rsidRPr="009A606A">
              <w:rPr>
                <w:rFonts w:ascii="ＭＳ 明朝" w:eastAsia="ＭＳ 明朝" w:hAnsi="ＭＳ 明朝" w:cs="Courier New" w:hint="eastAsia"/>
                <w:b/>
                <w:bCs/>
                <w:sz w:val="21"/>
                <w:szCs w:val="22"/>
                <w:vertAlign w:val="superscript"/>
              </w:rPr>
              <w:t>*2</w:t>
            </w:r>
          </w:p>
        </w:tc>
        <w:tc>
          <w:tcPr>
            <w:tcW w:w="68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hint="eastAsia"/>
                <w:sz w:val="21"/>
                <w:szCs w:val="21"/>
              </w:rPr>
              <w:t>○欄</w:t>
            </w:r>
          </w:p>
        </w:tc>
      </w:tr>
      <w:tr w:rsidR="00EC43A1" w:rsidRPr="009A606A" w:rsidTr="00A6282B">
        <w:tc>
          <w:tcPr>
            <w:tcW w:w="1559" w:type="dxa"/>
            <w:tcBorders>
              <w:top w:val="doub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lastRenderedPageBreak/>
              <w:t>P1-07: 14w</w:t>
            </w:r>
          </w:p>
        </w:tc>
        <w:tc>
          <w:tcPr>
            <w:tcW w:w="3567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腹腔内ブドウ糖負荷試験（IPGTT）</w:t>
            </w:r>
          </w:p>
        </w:tc>
        <w:tc>
          <w:tcPr>
            <w:tcW w:w="685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3A1" w:rsidRPr="009A606A" w:rsidTr="00A6282B">
        <w:tc>
          <w:tcPr>
            <w:tcW w:w="155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P1-08: 18w</w:t>
            </w:r>
          </w:p>
        </w:tc>
        <w:tc>
          <w:tcPr>
            <w:tcW w:w="3567" w:type="dxa"/>
            <w:tcBorders>
              <w:lef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アディポサイトカイン、血清生化学（糖・脂質系）検査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3A1" w:rsidRPr="009A606A" w:rsidTr="00A6282B">
        <w:tc>
          <w:tcPr>
            <w:tcW w:w="155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3A3D4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3A3D4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P1-09: 19w</w:t>
            </w:r>
          </w:p>
        </w:tc>
        <w:tc>
          <w:tcPr>
            <w:tcW w:w="3567" w:type="dxa"/>
            <w:tcBorders>
              <w:left w:val="nil"/>
            </w:tcBorders>
            <w:shd w:val="clear" w:color="auto" w:fill="auto"/>
            <w:vAlign w:val="center"/>
          </w:tcPr>
          <w:p w:rsidR="00EC43A1" w:rsidRPr="003A3D4A" w:rsidRDefault="003A3D4A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3A3D4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眼底検査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</w:tcPr>
          <w:p w:rsidR="00EC43A1" w:rsidRPr="003A3D4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3A1" w:rsidRPr="009A606A" w:rsidTr="00A6282B">
        <w:tc>
          <w:tcPr>
            <w:tcW w:w="155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P1-10: 22w</w:t>
            </w:r>
          </w:p>
        </w:tc>
        <w:tc>
          <w:tcPr>
            <w:tcW w:w="3567" w:type="dxa"/>
            <w:tcBorders>
              <w:lef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X線検査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3A1" w:rsidRPr="009A606A" w:rsidTr="00A6282B">
        <w:tc>
          <w:tcPr>
            <w:tcW w:w="155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P1-11: 22w</w:t>
            </w:r>
          </w:p>
        </w:tc>
        <w:tc>
          <w:tcPr>
            <w:tcW w:w="3567" w:type="dxa"/>
            <w:tcBorders>
              <w:lef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骨密度・体脂肪測定（DEXA）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3A1" w:rsidRPr="009A606A" w:rsidTr="00A6282B">
        <w:tc>
          <w:tcPr>
            <w:tcW w:w="1559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P1-12: 24w</w:t>
            </w:r>
          </w:p>
        </w:tc>
        <w:tc>
          <w:tcPr>
            <w:tcW w:w="3567" w:type="dxa"/>
            <w:tcBorders>
              <w:lef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心電図検査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43A1" w:rsidRPr="009A606A" w:rsidTr="00A6282B"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P1-13: 26w</w:t>
            </w:r>
          </w:p>
        </w:tc>
        <w:tc>
          <w:tcPr>
            <w:tcW w:w="3567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FACS</w:t>
            </w: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3A1" w:rsidRPr="009A606A" w:rsidRDefault="00EC43A1" w:rsidP="00AD13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C43A1" w:rsidRDefault="00EC43A1" w:rsidP="00EC43A1">
      <w:pPr>
        <w:widowControl/>
        <w:ind w:left="420"/>
        <w:jc w:val="left"/>
        <w:rPr>
          <w:rFonts w:ascii="ＭＳ 明朝" w:eastAsia="ＭＳ 明朝" w:hAnsi="ＭＳ 明朝" w:cs="Courier New"/>
          <w:kern w:val="0"/>
          <w:sz w:val="21"/>
          <w:szCs w:val="21"/>
        </w:rPr>
      </w:pPr>
      <w:r>
        <w:rPr>
          <w:rFonts w:ascii="ＭＳ 明朝" w:eastAsia="ＭＳ 明朝" w:hAnsi="ＭＳ 明朝" w:cs="Courier New" w:hint="eastAsia"/>
          <w:kern w:val="0"/>
          <w:sz w:val="21"/>
          <w:szCs w:val="21"/>
        </w:rPr>
        <w:t>*2：</w:t>
      </w:r>
      <w:r w:rsidRPr="00431D90">
        <w:rPr>
          <w:rFonts w:ascii="ＭＳ 明朝" w:eastAsia="ＭＳ 明朝" w:hAnsi="ＭＳ 明朝" w:cs="Courier New" w:hint="eastAsia"/>
          <w:kern w:val="0"/>
          <w:sz w:val="21"/>
          <w:szCs w:val="21"/>
        </w:rPr>
        <w:t>詳細検査の実行は、基本検査の結果を精査した後に判断します。</w:t>
      </w:r>
    </w:p>
    <w:p w:rsidR="00EC43A1" w:rsidRDefault="00EC43A1" w:rsidP="00EC43A1">
      <w:pPr>
        <w:widowControl/>
        <w:ind w:left="420"/>
        <w:jc w:val="left"/>
        <w:rPr>
          <w:rFonts w:ascii="ＭＳ 明朝" w:eastAsia="ＭＳ 明朝" w:hAnsi="ＭＳ 明朝" w:cs="Courier New"/>
          <w:kern w:val="0"/>
          <w:sz w:val="21"/>
          <w:szCs w:val="21"/>
        </w:rPr>
      </w:pPr>
    </w:p>
    <w:p w:rsidR="00EC43A1" w:rsidRPr="00813E43" w:rsidRDefault="00EC43A1" w:rsidP="00EC43A1">
      <w:pPr>
        <w:widowControl/>
        <w:ind w:left="420"/>
        <w:jc w:val="left"/>
        <w:rPr>
          <w:rFonts w:ascii="ＭＳ 明朝" w:eastAsia="ＭＳ 明朝" w:hAnsi="ＭＳ 明朝" w:cs="Courier New"/>
          <w:b/>
          <w:kern w:val="0"/>
          <w:sz w:val="24"/>
          <w:szCs w:val="24"/>
        </w:rPr>
      </w:pPr>
      <w:r w:rsidRPr="00813E43">
        <w:rPr>
          <w:rFonts w:ascii="ＭＳ 明朝" w:eastAsia="ＭＳ 明朝" w:hAnsi="ＭＳ 明朝" w:cs="Courier New" w:hint="eastAsia"/>
          <w:b/>
          <w:kern w:val="0"/>
          <w:sz w:val="21"/>
          <w:szCs w:val="21"/>
        </w:rPr>
        <w:t>・パイプライン2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567"/>
        <w:gridCol w:w="685"/>
      </w:tblGrid>
      <w:tr w:rsidR="00EC43A1" w:rsidRPr="009A606A" w:rsidTr="0000011E">
        <w:tc>
          <w:tcPr>
            <w:tcW w:w="512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43A1" w:rsidRPr="009A606A" w:rsidRDefault="00EC43A1" w:rsidP="00AD13E2">
            <w:pPr>
              <w:rPr>
                <w:rFonts w:ascii="ＭＳ 明朝" w:eastAsia="ＭＳ 明朝" w:hAnsi="ＭＳ 明朝" w:cs="Courier New"/>
                <w:b/>
                <w:bCs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b/>
                <w:bCs/>
                <w:sz w:val="21"/>
                <w:szCs w:val="22"/>
              </w:rPr>
              <w:t>行動特性検査A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</w:tcPr>
          <w:p w:rsidR="00EC43A1" w:rsidRPr="009A606A" w:rsidRDefault="00A6282B" w:rsidP="00AD13E2">
            <w:pPr>
              <w:jc w:val="center"/>
              <w:rPr>
                <w:rFonts w:ascii="ＭＳ 明朝" w:eastAsia="ＭＳ 明朝" w:hAnsi="ＭＳ 明朝"/>
                <w:sz w:val="21"/>
                <w:szCs w:val="24"/>
              </w:rPr>
            </w:pPr>
            <w:r>
              <w:rPr>
                <w:rFonts w:ascii="ＭＳ 明朝" w:eastAsia="ＭＳ 明朝" w:hAnsi="ＭＳ 明朝" w:hint="eastAsia"/>
                <w:sz w:val="21"/>
                <w:szCs w:val="24"/>
              </w:rPr>
              <w:t>○欄</w:t>
            </w:r>
          </w:p>
        </w:tc>
      </w:tr>
      <w:tr w:rsidR="00A6282B" w:rsidRPr="009A606A" w:rsidTr="0000011E"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P2-01: 6w</w:t>
            </w:r>
          </w:p>
        </w:tc>
        <w:tc>
          <w:tcPr>
            <w:tcW w:w="3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Light/dark transition</w:t>
            </w:r>
          </w:p>
        </w:tc>
        <w:tc>
          <w:tcPr>
            <w:tcW w:w="685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82B" w:rsidRPr="009A606A" w:rsidRDefault="00A6282B" w:rsidP="00AD13E2">
            <w:pPr>
              <w:jc w:val="center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  <w:tr w:rsidR="00A6282B" w:rsidRPr="009A606A" w:rsidTr="0000011E">
        <w:tc>
          <w:tcPr>
            <w:tcW w:w="155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P2-02: 7w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オープンフィールドテスト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82B" w:rsidRPr="009A606A" w:rsidRDefault="00A6282B" w:rsidP="00AD13E2">
            <w:pPr>
              <w:jc w:val="center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  <w:tr w:rsidR="00A6282B" w:rsidRPr="009A606A" w:rsidTr="0000011E"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P2-03: 8-9w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Crawley’s 3 chamber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82B" w:rsidRPr="009A606A" w:rsidRDefault="00A6282B" w:rsidP="00AD13E2">
            <w:pPr>
              <w:jc w:val="center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  <w:tr w:rsidR="00A6282B" w:rsidRPr="009A606A" w:rsidTr="0000011E"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P2-04: 10-11w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Home-cage activity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82B" w:rsidRPr="009A606A" w:rsidRDefault="00A6282B" w:rsidP="00AD13E2">
            <w:pPr>
              <w:jc w:val="center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  <w:tr w:rsidR="00A6282B" w:rsidRPr="009A606A" w:rsidTr="0000011E"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P2-05: 12w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Y maze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82B" w:rsidRPr="009A606A" w:rsidRDefault="00A6282B" w:rsidP="00AD13E2">
            <w:pPr>
              <w:jc w:val="center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  <w:tr w:rsidR="00A6282B" w:rsidRPr="009A606A" w:rsidTr="0000011E"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P2-06: 13w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恐怖条件付け試験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82B" w:rsidRPr="009A606A" w:rsidRDefault="00A6282B" w:rsidP="00AD13E2">
            <w:pPr>
              <w:jc w:val="center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  <w:tr w:rsidR="00A6282B" w:rsidRPr="009A606A" w:rsidTr="0000011E"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P2-07: 14w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2B" w:rsidRPr="009A606A" w:rsidRDefault="00A6282B" w:rsidP="00AD13E2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 w:rsidRPr="009A606A">
              <w:rPr>
                <w:rFonts w:ascii="ＭＳ 明朝" w:eastAsia="ＭＳ 明朝" w:hAnsi="ＭＳ 明朝" w:cs="Courier New" w:hint="eastAsia"/>
                <w:sz w:val="21"/>
                <w:szCs w:val="22"/>
              </w:rPr>
              <w:t>ASR/PPI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82B" w:rsidRPr="009A606A" w:rsidRDefault="00A6282B" w:rsidP="00AD13E2">
            <w:pPr>
              <w:jc w:val="center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</w:tbl>
    <w:p w:rsidR="00A552F7" w:rsidRDefault="00A552F7" w:rsidP="00A552F7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A552F7" w:rsidRDefault="00A552F7" w:rsidP="00A552F7">
      <w:pPr>
        <w:numPr>
          <w:ilvl w:val="0"/>
          <w:numId w:val="1"/>
        </w:numPr>
        <w:jc w:val="left"/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データ提出</w:t>
      </w:r>
      <w:r w:rsidRPr="00813E43">
        <w:rPr>
          <w:rFonts w:ascii="ＭＳ 明朝" w:eastAsia="ＭＳ 明朝" w:hAnsi="ＭＳ 明朝" w:hint="eastAsia"/>
          <w:b/>
          <w:sz w:val="21"/>
          <w:szCs w:val="21"/>
        </w:rPr>
        <w:t>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709"/>
      </w:tblGrid>
      <w:tr w:rsidR="00A552F7" w:rsidRPr="009A606A" w:rsidTr="00A6282B"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52F7" w:rsidRPr="009A606A" w:rsidRDefault="00A6282B" w:rsidP="003C17C0">
            <w:pPr>
              <w:rPr>
                <w:rFonts w:ascii="ＭＳ 明朝" w:eastAsia="ＭＳ 明朝" w:hAnsi="ＭＳ 明朝" w:cs="Courier New"/>
                <w:b/>
                <w:bCs/>
                <w:sz w:val="21"/>
                <w:szCs w:val="22"/>
              </w:rPr>
            </w:pPr>
            <w:r>
              <w:rPr>
                <w:rFonts w:ascii="ＭＳ 明朝" w:eastAsia="ＭＳ 明朝" w:hAnsi="ＭＳ 明朝" w:cs="Courier New" w:hint="eastAsia"/>
                <w:b/>
                <w:bCs/>
                <w:sz w:val="21"/>
                <w:szCs w:val="22"/>
              </w:rPr>
              <w:t>Rawdata</w:t>
            </w: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A552F7" w:rsidRPr="009A606A" w:rsidRDefault="00A552F7" w:rsidP="003C17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hint="eastAsia"/>
                <w:sz w:val="21"/>
                <w:szCs w:val="21"/>
              </w:rPr>
              <w:t>○欄</w:t>
            </w:r>
          </w:p>
        </w:tc>
      </w:tr>
      <w:tr w:rsidR="00A552F7" w:rsidRPr="009A606A" w:rsidTr="00A6282B">
        <w:tc>
          <w:tcPr>
            <w:tcW w:w="5126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52F7" w:rsidRPr="009A606A" w:rsidRDefault="00A6282B" w:rsidP="003C17C0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2"/>
              </w:rPr>
              <w:t>提出あり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:rsidR="00A552F7" w:rsidRPr="009A606A" w:rsidRDefault="00A552F7" w:rsidP="003C17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552F7" w:rsidRPr="009A606A" w:rsidTr="00A6282B">
        <w:tc>
          <w:tcPr>
            <w:tcW w:w="51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52F7" w:rsidRPr="009A606A" w:rsidRDefault="00A6282B" w:rsidP="003C17C0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2"/>
              </w:rPr>
              <w:t>提出なし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A552F7" w:rsidRPr="009A606A" w:rsidRDefault="00A552F7" w:rsidP="003C17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552F7" w:rsidRPr="009A606A" w:rsidTr="00A6282B"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52F7" w:rsidRPr="009A606A" w:rsidRDefault="00A6282B" w:rsidP="003C17C0">
            <w:pPr>
              <w:rPr>
                <w:rFonts w:ascii="ＭＳ 明朝" w:eastAsia="ＭＳ 明朝" w:hAnsi="ＭＳ 明朝" w:cs="Courier New"/>
                <w:b/>
                <w:bCs/>
                <w:sz w:val="21"/>
                <w:szCs w:val="22"/>
              </w:rPr>
            </w:pPr>
            <w:r>
              <w:rPr>
                <w:rFonts w:ascii="ＭＳ 明朝" w:eastAsia="ＭＳ 明朝" w:hAnsi="ＭＳ 明朝" w:cs="Courier New" w:hint="eastAsia"/>
                <w:b/>
                <w:bCs/>
                <w:sz w:val="21"/>
                <w:szCs w:val="22"/>
              </w:rPr>
              <w:t>統計解析結果</w:t>
            </w: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A552F7" w:rsidRPr="009A606A" w:rsidRDefault="00A552F7" w:rsidP="003C17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hint="eastAsia"/>
                <w:sz w:val="21"/>
                <w:szCs w:val="21"/>
              </w:rPr>
              <w:t>○欄</w:t>
            </w:r>
          </w:p>
        </w:tc>
      </w:tr>
      <w:tr w:rsidR="00A552F7" w:rsidRPr="009A606A" w:rsidTr="00A6282B">
        <w:tc>
          <w:tcPr>
            <w:tcW w:w="5126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52F7" w:rsidRPr="009A606A" w:rsidRDefault="00A6282B" w:rsidP="003C17C0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2"/>
              </w:rPr>
              <w:t>提出あり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:rsidR="00A552F7" w:rsidRPr="009A606A" w:rsidRDefault="00A552F7" w:rsidP="003C17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552F7" w:rsidRPr="009A606A" w:rsidTr="00A6282B">
        <w:tc>
          <w:tcPr>
            <w:tcW w:w="51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52F7" w:rsidRPr="009A606A" w:rsidRDefault="00A6282B" w:rsidP="003C17C0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2"/>
              </w:rPr>
              <w:t>提出なし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52F7" w:rsidRPr="009A606A" w:rsidRDefault="00A552F7" w:rsidP="003C17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282B" w:rsidRPr="009A606A" w:rsidTr="00A6282B"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282B" w:rsidRPr="009A606A" w:rsidRDefault="00A6282B" w:rsidP="003C17C0">
            <w:pPr>
              <w:rPr>
                <w:rFonts w:ascii="ＭＳ 明朝" w:eastAsia="ＭＳ 明朝" w:hAnsi="ＭＳ 明朝" w:cs="Courier New"/>
                <w:b/>
                <w:bCs/>
                <w:sz w:val="21"/>
                <w:szCs w:val="22"/>
              </w:rPr>
            </w:pPr>
            <w:r>
              <w:rPr>
                <w:rFonts w:ascii="ＭＳ 明朝" w:eastAsia="ＭＳ 明朝" w:hAnsi="ＭＳ 明朝" w:cs="Courier New" w:hint="eastAsia"/>
                <w:b/>
                <w:bCs/>
                <w:sz w:val="21"/>
                <w:szCs w:val="22"/>
              </w:rPr>
              <w:t>データ提出方法</w:t>
            </w: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A6282B" w:rsidRPr="009A606A" w:rsidRDefault="00A6282B" w:rsidP="003C17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A606A">
              <w:rPr>
                <w:rFonts w:ascii="ＭＳ 明朝" w:eastAsia="ＭＳ 明朝" w:hAnsi="ＭＳ 明朝" w:hint="eastAsia"/>
                <w:sz w:val="21"/>
                <w:szCs w:val="21"/>
              </w:rPr>
              <w:t>○欄</w:t>
            </w:r>
          </w:p>
        </w:tc>
      </w:tr>
      <w:tr w:rsidR="0000011E" w:rsidRPr="009A606A" w:rsidTr="00A6282B">
        <w:tc>
          <w:tcPr>
            <w:tcW w:w="51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011E" w:rsidRDefault="00F579E1" w:rsidP="00F579E1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2"/>
              </w:rPr>
              <w:t>マウスクリニック指定のオンラインストレージ</w:t>
            </w:r>
            <w:r w:rsidRPr="00F579E1">
              <w:rPr>
                <w:rFonts w:ascii="ＭＳ 明朝" w:eastAsia="ＭＳ 明朝" w:hAnsi="ＭＳ 明朝" w:cs="Courier New" w:hint="eastAsia"/>
                <w:sz w:val="21"/>
                <w:szCs w:val="22"/>
                <w:vertAlign w:val="superscript"/>
              </w:rPr>
              <w:t>*3</w:t>
            </w:r>
            <w:r w:rsidRPr="00F579E1">
              <w:rPr>
                <w:rFonts w:ascii="ＭＳ 明朝" w:eastAsia="ＭＳ 明朝" w:hAnsi="ＭＳ 明朝" w:cs="Courier New" w:hint="eastAsia"/>
                <w:sz w:val="21"/>
                <w:szCs w:val="22"/>
              </w:rPr>
              <w:t>にご登録いただき、ダウンロード</w:t>
            </w:r>
            <w:r>
              <w:rPr>
                <w:rFonts w:ascii="ＭＳ 明朝" w:eastAsia="ＭＳ 明朝" w:hAnsi="ＭＳ 明朝" w:cs="Courier New" w:hint="eastAsia"/>
                <w:sz w:val="21"/>
                <w:szCs w:val="22"/>
              </w:rPr>
              <w:t>【推奨】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11E" w:rsidRPr="009A606A" w:rsidRDefault="0000011E" w:rsidP="003C17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0011E" w:rsidRPr="00E0605F" w:rsidTr="00A6282B">
        <w:tc>
          <w:tcPr>
            <w:tcW w:w="51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011E" w:rsidRDefault="00F579E1" w:rsidP="003C17C0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2"/>
              </w:rPr>
              <w:t>オンラインストレージ</w:t>
            </w:r>
            <w:r w:rsidRPr="00F579E1">
              <w:rPr>
                <w:rFonts w:ascii="ＭＳ 明朝" w:eastAsia="ＭＳ 明朝" w:hAnsi="ＭＳ 明朝" w:cs="Courier New" w:hint="eastAsia"/>
                <w:sz w:val="21"/>
                <w:szCs w:val="22"/>
                <w:vertAlign w:val="superscript"/>
              </w:rPr>
              <w:t>*3</w:t>
            </w:r>
            <w:r>
              <w:rPr>
                <w:rFonts w:ascii="ＭＳ 明朝" w:eastAsia="ＭＳ 明朝" w:hAnsi="ＭＳ 明朝" w:cs="Courier New" w:hint="eastAsia"/>
                <w:sz w:val="21"/>
                <w:szCs w:val="22"/>
              </w:rPr>
              <w:t>上の専用URLおよびパスワード</w:t>
            </w:r>
            <w:r w:rsidR="00E0605F">
              <w:rPr>
                <w:rFonts w:ascii="ＭＳ 明朝" w:eastAsia="ＭＳ 明朝" w:hAnsi="ＭＳ 明朝" w:cs="Courier New" w:hint="eastAsia"/>
                <w:sz w:val="21"/>
                <w:szCs w:val="22"/>
              </w:rPr>
              <w:t>を用いて</w:t>
            </w:r>
            <w:r w:rsidRPr="00F579E1">
              <w:rPr>
                <w:rFonts w:ascii="ＭＳ 明朝" w:eastAsia="ＭＳ 明朝" w:hAnsi="ＭＳ 明朝" w:cs="Courier New" w:hint="eastAsia"/>
                <w:sz w:val="21"/>
                <w:szCs w:val="22"/>
              </w:rPr>
              <w:t>ダウンロード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11E" w:rsidRPr="009A606A" w:rsidRDefault="0000011E" w:rsidP="003C17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282B" w:rsidRPr="009A606A" w:rsidTr="004809D8">
        <w:tc>
          <w:tcPr>
            <w:tcW w:w="51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6282B" w:rsidRPr="009A606A" w:rsidRDefault="00A6282B" w:rsidP="003C17C0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2"/>
              </w:rPr>
              <w:t>記録メディアの郵送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2B" w:rsidRPr="009A606A" w:rsidRDefault="00A6282B" w:rsidP="003C17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552F7" w:rsidRPr="003A3D4A" w:rsidTr="004809D8">
        <w:tc>
          <w:tcPr>
            <w:tcW w:w="5126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6282B" w:rsidRPr="00A6282B" w:rsidRDefault="00A6282B" w:rsidP="003C17C0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2"/>
              </w:rPr>
              <w:t>その他（以下に方法をご記入ください。）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52F7" w:rsidRPr="003A3D4A" w:rsidRDefault="00A552F7" w:rsidP="003C17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282B" w:rsidRPr="009A606A" w:rsidTr="004809D8">
        <w:tc>
          <w:tcPr>
            <w:tcW w:w="5835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2B" w:rsidRDefault="00A6282B" w:rsidP="003C17C0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</w:p>
          <w:p w:rsidR="00A6282B" w:rsidRDefault="00A6282B" w:rsidP="003C17C0">
            <w:pPr>
              <w:rPr>
                <w:rFonts w:ascii="ＭＳ 明朝" w:eastAsia="ＭＳ 明朝" w:hAnsi="ＭＳ 明朝" w:cs="Courier New"/>
                <w:sz w:val="21"/>
                <w:szCs w:val="22"/>
              </w:rPr>
            </w:pPr>
          </w:p>
          <w:p w:rsidR="00A6282B" w:rsidRPr="009A606A" w:rsidRDefault="00A6282B" w:rsidP="00A71B6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552F7" w:rsidRDefault="00F579E1" w:rsidP="00F579E1">
      <w:pPr>
        <w:ind w:leftChars="213" w:left="426"/>
      </w:pPr>
      <w:r>
        <w:rPr>
          <w:rFonts w:ascii="ＭＳ 明朝" w:eastAsia="ＭＳ 明朝" w:hAnsi="ＭＳ 明朝" w:cs="Courier New" w:hint="eastAsia"/>
          <w:kern w:val="0"/>
          <w:sz w:val="21"/>
          <w:szCs w:val="21"/>
        </w:rPr>
        <w:t>*3：</w:t>
      </w:r>
      <w:r>
        <w:rPr>
          <w:rFonts w:ascii="ＭＳ 明朝" w:eastAsia="ＭＳ 明朝" w:hAnsi="ＭＳ 明朝" w:cs="Courier New" w:hint="eastAsia"/>
          <w:sz w:val="21"/>
          <w:szCs w:val="22"/>
        </w:rPr>
        <w:t>オンラインストレージ</w:t>
      </w:r>
      <w:r w:rsidR="00E0605F">
        <w:rPr>
          <w:rFonts w:ascii="ＭＳ 明朝" w:eastAsia="ＭＳ 明朝" w:hAnsi="ＭＳ 明朝" w:cs="Courier New" w:hint="eastAsia"/>
          <w:sz w:val="21"/>
          <w:szCs w:val="22"/>
        </w:rPr>
        <w:t>サービス</w:t>
      </w:r>
      <w:r>
        <w:rPr>
          <w:rFonts w:ascii="ＭＳ 明朝" w:eastAsia="ＭＳ 明朝" w:hAnsi="ＭＳ 明朝" w:cs="Courier New" w:hint="eastAsia"/>
          <w:sz w:val="21"/>
          <w:szCs w:val="22"/>
        </w:rPr>
        <w:t>「</w:t>
      </w:r>
      <w:r>
        <w:rPr>
          <w:rFonts w:ascii="ＭＳ 明朝" w:eastAsia="ＭＳ 明朝" w:hAnsi="ＭＳ 明朝" w:cs="Courier New" w:hint="eastAsia"/>
          <w:kern w:val="0"/>
          <w:sz w:val="21"/>
          <w:szCs w:val="21"/>
        </w:rPr>
        <w:t xml:space="preserve">Box（ </w:t>
      </w:r>
      <w:r w:rsidRPr="00F579E1">
        <w:rPr>
          <w:rFonts w:ascii="ＭＳ 明朝" w:eastAsia="ＭＳ 明朝" w:hAnsi="ＭＳ 明朝" w:cs="Courier New"/>
          <w:kern w:val="0"/>
          <w:sz w:val="21"/>
          <w:szCs w:val="21"/>
        </w:rPr>
        <w:t>https://www.box.com/ja-jp/home</w:t>
      </w:r>
      <w:r>
        <w:rPr>
          <w:rFonts w:ascii="ＭＳ 明朝" w:eastAsia="ＭＳ 明朝" w:hAnsi="ＭＳ 明朝" w:cs="Courier New" w:hint="eastAsia"/>
          <w:kern w:val="0"/>
          <w:sz w:val="21"/>
          <w:szCs w:val="21"/>
        </w:rPr>
        <w:t xml:space="preserve"> ）」</w:t>
      </w:r>
      <w:r w:rsidR="00E0605F">
        <w:rPr>
          <w:rFonts w:ascii="ＭＳ 明朝" w:eastAsia="ＭＳ 明朝" w:hAnsi="ＭＳ 明朝" w:cs="Courier New" w:hint="eastAsia"/>
          <w:kern w:val="0"/>
          <w:sz w:val="21"/>
          <w:szCs w:val="21"/>
        </w:rPr>
        <w:t>を利用し、</w:t>
      </w:r>
      <w:r>
        <w:rPr>
          <w:rFonts w:ascii="ＭＳ 明朝" w:eastAsia="ＭＳ 明朝" w:hAnsi="ＭＳ 明朝" w:cs="Courier New" w:hint="eastAsia"/>
          <w:kern w:val="0"/>
          <w:sz w:val="21"/>
          <w:szCs w:val="21"/>
        </w:rPr>
        <w:t>データをお届けします。</w:t>
      </w:r>
    </w:p>
    <w:sectPr w:rsidR="00A552F7">
      <w:headerReference w:type="default" r:id="rId7"/>
      <w:pgSz w:w="11906" w:h="16838"/>
      <w:pgMar w:top="1418" w:right="1134" w:bottom="1418" w:left="1134" w:header="851" w:footer="992" w:gutter="0"/>
      <w:cols w:space="425"/>
      <w:docGrid w:linePitch="657" w:charSpace="75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0E" w:rsidRDefault="00B6160E">
      <w:r>
        <w:separator/>
      </w:r>
    </w:p>
  </w:endnote>
  <w:endnote w:type="continuationSeparator" w:id="0">
    <w:p w:rsidR="00B6160E" w:rsidRDefault="00B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0E" w:rsidRDefault="00B6160E">
      <w:r>
        <w:separator/>
      </w:r>
    </w:p>
  </w:footnote>
  <w:footnote w:type="continuationSeparator" w:id="0">
    <w:p w:rsidR="00B6160E" w:rsidRDefault="00B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E2" w:rsidRPr="009A606A" w:rsidRDefault="00AD13E2">
    <w:pPr>
      <w:pStyle w:val="a3"/>
      <w:jc w:val="right"/>
      <w:rPr>
        <w:rFonts w:ascii="Calibri" w:hAnsi="Calibri" w:cs="Calibri"/>
      </w:rPr>
    </w:pPr>
    <w:r w:rsidRPr="009A606A">
      <w:rPr>
        <w:rFonts w:ascii="Calibri" w:hAnsi="Calibri" w:cs="Calibri"/>
        <w:lang w:val="ja-JP"/>
      </w:rPr>
      <w:t xml:space="preserve"> </w:t>
    </w:r>
    <w:r w:rsidRPr="009A606A">
      <w:rPr>
        <w:rFonts w:ascii="Calibri" w:hAnsi="Calibri" w:cs="Calibri"/>
        <w:bCs/>
        <w:sz w:val="24"/>
        <w:szCs w:val="24"/>
      </w:rPr>
      <w:fldChar w:fldCharType="begin"/>
    </w:r>
    <w:r w:rsidRPr="009A606A">
      <w:rPr>
        <w:rFonts w:ascii="Calibri" w:hAnsi="Calibri" w:cs="Calibri"/>
        <w:bCs/>
      </w:rPr>
      <w:instrText>PAGE</w:instrText>
    </w:r>
    <w:r w:rsidRPr="009A606A">
      <w:rPr>
        <w:rFonts w:ascii="Calibri" w:hAnsi="Calibri" w:cs="Calibri"/>
        <w:bCs/>
        <w:sz w:val="24"/>
        <w:szCs w:val="24"/>
      </w:rPr>
      <w:fldChar w:fldCharType="separate"/>
    </w:r>
    <w:r w:rsidR="000F6836">
      <w:rPr>
        <w:rFonts w:ascii="Calibri" w:hAnsi="Calibri" w:cs="Calibri"/>
        <w:bCs/>
        <w:noProof/>
      </w:rPr>
      <w:t>2</w:t>
    </w:r>
    <w:r w:rsidRPr="009A606A">
      <w:rPr>
        <w:rFonts w:ascii="Calibri" w:hAnsi="Calibri" w:cs="Calibri"/>
        <w:bCs/>
        <w:sz w:val="24"/>
        <w:szCs w:val="24"/>
      </w:rPr>
      <w:fldChar w:fldCharType="end"/>
    </w:r>
    <w:r w:rsidRPr="009A606A">
      <w:rPr>
        <w:rFonts w:ascii="Calibri" w:hAnsi="Calibri" w:cs="Calibri"/>
        <w:lang w:val="ja-JP"/>
      </w:rPr>
      <w:t xml:space="preserve"> / </w:t>
    </w:r>
    <w:r w:rsidRPr="009A606A">
      <w:rPr>
        <w:rFonts w:ascii="Calibri" w:hAnsi="Calibri" w:cs="Calibri"/>
        <w:bCs/>
        <w:sz w:val="24"/>
        <w:szCs w:val="24"/>
      </w:rPr>
      <w:fldChar w:fldCharType="begin"/>
    </w:r>
    <w:r w:rsidRPr="009A606A">
      <w:rPr>
        <w:rFonts w:ascii="Calibri" w:hAnsi="Calibri" w:cs="Calibri"/>
        <w:bCs/>
      </w:rPr>
      <w:instrText>NUMPAGES</w:instrText>
    </w:r>
    <w:r w:rsidRPr="009A606A">
      <w:rPr>
        <w:rFonts w:ascii="Calibri" w:hAnsi="Calibri" w:cs="Calibri"/>
        <w:bCs/>
        <w:sz w:val="24"/>
        <w:szCs w:val="24"/>
      </w:rPr>
      <w:fldChar w:fldCharType="separate"/>
    </w:r>
    <w:r w:rsidR="000F6836">
      <w:rPr>
        <w:rFonts w:ascii="Calibri" w:hAnsi="Calibri" w:cs="Calibri"/>
        <w:bCs/>
        <w:noProof/>
      </w:rPr>
      <w:t>2</w:t>
    </w:r>
    <w:r w:rsidRPr="009A606A">
      <w:rPr>
        <w:rFonts w:ascii="Calibri" w:hAnsi="Calibri" w:cs="Calibri"/>
        <w:bCs/>
        <w:sz w:val="24"/>
        <w:szCs w:val="24"/>
      </w:rPr>
      <w:fldChar w:fldCharType="end"/>
    </w:r>
  </w:p>
  <w:p w:rsidR="00AD13E2" w:rsidRDefault="00AD13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7FBA"/>
    <w:multiLevelType w:val="hybridMultilevel"/>
    <w:tmpl w:val="188C3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A1"/>
    <w:rsid w:val="0000011E"/>
    <w:rsid w:val="000F6836"/>
    <w:rsid w:val="003A3D4A"/>
    <w:rsid w:val="004809D8"/>
    <w:rsid w:val="00652389"/>
    <w:rsid w:val="00A0676A"/>
    <w:rsid w:val="00A552F7"/>
    <w:rsid w:val="00A6282B"/>
    <w:rsid w:val="00A71B68"/>
    <w:rsid w:val="00AD13E2"/>
    <w:rsid w:val="00B6160E"/>
    <w:rsid w:val="00E0605F"/>
    <w:rsid w:val="00EC43A1"/>
    <w:rsid w:val="00F579E1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B37BE"/>
  <w15:chartTrackingRefBased/>
  <w15:docId w15:val="{14353375-1213-42EC-8D4E-D51C83DB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F7"/>
    <w:pPr>
      <w:widowControl w:val="0"/>
      <w:jc w:val="both"/>
    </w:pPr>
    <w:rPr>
      <w:rFonts w:ascii="Times New Roman" w:eastAsia="平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43A1"/>
    <w:rPr>
      <w:rFonts w:ascii="Times New Roman" w:eastAsia="平成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11E"/>
    <w:rPr>
      <w:rFonts w:ascii="Times New Roman" w:eastAsia="平成明朝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理化学研究所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恵代</dc:creator>
  <cp:keywords/>
  <dc:description/>
  <cp:lastModifiedBy>小澤 恵代</cp:lastModifiedBy>
  <cp:revision>7</cp:revision>
  <dcterms:created xsi:type="dcterms:W3CDTF">2020-07-16T01:31:00Z</dcterms:created>
  <dcterms:modified xsi:type="dcterms:W3CDTF">2023-04-05T06:42:00Z</dcterms:modified>
</cp:coreProperties>
</file>